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CF" w:rsidRDefault="008646B4" w:rsidP="0013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«Образование»</w:t>
      </w:r>
    </w:p>
    <w:p w:rsidR="00AF6B01" w:rsidRDefault="00AF6B01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6B4">
        <w:rPr>
          <w:rFonts w:ascii="Times New Roman" w:hAnsi="Times New Roman" w:cs="Times New Roman"/>
          <w:sz w:val="28"/>
          <w:szCs w:val="28"/>
        </w:rPr>
        <w:t xml:space="preserve">МКДОУ «Детский сад №10 г. Беслана» реализует первую ступень образования – дошкольное образование. </w:t>
      </w:r>
      <w:proofErr w:type="gramStart"/>
      <w:r w:rsidR="008646B4">
        <w:rPr>
          <w:rFonts w:ascii="Times New Roman" w:hAnsi="Times New Roman" w:cs="Times New Roman"/>
          <w:sz w:val="28"/>
          <w:szCs w:val="28"/>
        </w:rPr>
        <w:t>Обучение, развитие и воспитание дошкольников с 2-х до 8 лет происходит посредством непосредственно образовательной деятельности и в режимных моментах согласно образовательной программе МКДОУ «Детский сад №10 г. Беслана», разработанной на основании Примерной основной образовательной программы дошкольного образования «Радуга»</w:t>
      </w:r>
      <w:r w:rsidR="00560805">
        <w:rPr>
          <w:rFonts w:ascii="Times New Roman" w:hAnsi="Times New Roman" w:cs="Times New Roman"/>
          <w:sz w:val="28"/>
          <w:szCs w:val="28"/>
        </w:rPr>
        <w:t xml:space="preserve">/С.Г. Якобсон, Т.И. </w:t>
      </w:r>
      <w:proofErr w:type="spellStart"/>
      <w:r w:rsidR="00560805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560805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="0056080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560805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="0056080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560805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="00560805">
        <w:rPr>
          <w:rFonts w:ascii="Times New Roman" w:hAnsi="Times New Roman" w:cs="Times New Roman"/>
          <w:sz w:val="28"/>
          <w:szCs w:val="28"/>
        </w:rPr>
        <w:t xml:space="preserve"> Е.В. Соловьева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B01" w:rsidRDefault="00AF6B01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разработана на основе ФГОС дошкольного образования и направлена на развитие физических, интеллектуальных и личностных качеств ребенка, формирование предпосылок учебной деятельности, обеспечивающих позитивную социализацию детей, сохранение и укрепление их здоровья.</w:t>
      </w:r>
    </w:p>
    <w:p w:rsidR="00AF6B01" w:rsidRDefault="00AF6B01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реализует:</w:t>
      </w:r>
    </w:p>
    <w:p w:rsidR="00744A03" w:rsidRDefault="00AF6B01" w:rsidP="00C9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полноценного проживан</w:t>
      </w:r>
      <w:r w:rsidR="00744A03">
        <w:rPr>
          <w:rFonts w:ascii="Times New Roman" w:hAnsi="Times New Roman" w:cs="Times New Roman"/>
          <w:sz w:val="28"/>
          <w:szCs w:val="28"/>
        </w:rPr>
        <w:t>ия ребенком дошкольного периода</w:t>
      </w:r>
    </w:p>
    <w:p w:rsidR="00AF6B01" w:rsidRPr="00744A03" w:rsidRDefault="00AF6B01" w:rsidP="00744A03">
      <w:pPr>
        <w:jc w:val="both"/>
        <w:rPr>
          <w:rFonts w:ascii="Times New Roman" w:hAnsi="Times New Roman" w:cs="Times New Roman"/>
          <w:sz w:val="28"/>
          <w:szCs w:val="28"/>
        </w:rPr>
      </w:pPr>
      <w:r w:rsidRPr="00744A03">
        <w:rPr>
          <w:rFonts w:ascii="Times New Roman" w:hAnsi="Times New Roman" w:cs="Times New Roman"/>
          <w:sz w:val="28"/>
          <w:szCs w:val="28"/>
        </w:rPr>
        <w:t>детства, индивидуализации образовательного процесса, поддержки детской инициативы в различных видах деятельности;</w:t>
      </w:r>
    </w:p>
    <w:p w:rsidR="00744A03" w:rsidRDefault="00AF6B01" w:rsidP="00C9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всех образовательных о</w:t>
      </w:r>
      <w:r w:rsidR="00744A03">
        <w:rPr>
          <w:rFonts w:ascii="Times New Roman" w:hAnsi="Times New Roman" w:cs="Times New Roman"/>
          <w:sz w:val="28"/>
          <w:szCs w:val="28"/>
        </w:rPr>
        <w:t>бластей, заявленных в Стандарте</w:t>
      </w:r>
    </w:p>
    <w:p w:rsidR="00AF6B01" w:rsidRPr="00744A03" w:rsidRDefault="00AF6B01" w:rsidP="00744A03">
      <w:pPr>
        <w:jc w:val="both"/>
        <w:rPr>
          <w:rFonts w:ascii="Times New Roman" w:hAnsi="Times New Roman" w:cs="Times New Roman"/>
          <w:sz w:val="28"/>
          <w:szCs w:val="28"/>
        </w:rPr>
      </w:pPr>
      <w:r w:rsidRPr="00744A03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AF6B01" w:rsidRDefault="00AF6B01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организацию работы с детьми с ограниченными возможностями здоровья, воспитывающимися и обучающимися в условиях инклюзивного образования</w:t>
      </w:r>
      <w:r w:rsidR="000E6752">
        <w:rPr>
          <w:rFonts w:ascii="Times New Roman" w:hAnsi="Times New Roman" w:cs="Times New Roman"/>
          <w:sz w:val="28"/>
          <w:szCs w:val="28"/>
        </w:rPr>
        <w:t>.</w:t>
      </w:r>
    </w:p>
    <w:p w:rsidR="00F452CE" w:rsidRDefault="00F452CE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специалист и педагог каждой возрастной группы реализует рабочие программы, разработанные на основе образовательной программы ДОУ.</w:t>
      </w:r>
    </w:p>
    <w:p w:rsidR="00F452CE" w:rsidRDefault="00F452CE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педагога содержит три раздела:</w:t>
      </w:r>
    </w:p>
    <w:p w:rsidR="00796E65" w:rsidRDefault="00F452CE" w:rsidP="00C9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целевой раздел, который включает в с</w:t>
      </w:r>
      <w:r w:rsidR="00796E65">
        <w:rPr>
          <w:rFonts w:ascii="Times New Roman" w:hAnsi="Times New Roman" w:cs="Times New Roman"/>
          <w:sz w:val="28"/>
          <w:szCs w:val="28"/>
        </w:rPr>
        <w:t>ебя пояснительную записку (цели</w:t>
      </w:r>
      <w:proofErr w:type="gramEnd"/>
    </w:p>
    <w:p w:rsidR="00F452CE" w:rsidRPr="00796E65" w:rsidRDefault="00F452CE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 w:rsidRPr="00796E65">
        <w:rPr>
          <w:rFonts w:ascii="Times New Roman" w:hAnsi="Times New Roman" w:cs="Times New Roman"/>
          <w:sz w:val="28"/>
          <w:szCs w:val="28"/>
        </w:rPr>
        <w:t>и задачи реализации программы, принципы и подходы к формированию программы, значимые для разработки и реализации рабочей программы характеристики, в том числе характеристики особенностей развития детей данной возрастной группы) и планируемые результаты;</w:t>
      </w:r>
    </w:p>
    <w:p w:rsidR="00796E65" w:rsidRDefault="00F452CE" w:rsidP="00C950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</w:t>
      </w:r>
      <w:r w:rsidR="00492B4B">
        <w:rPr>
          <w:rFonts w:ascii="Times New Roman" w:hAnsi="Times New Roman" w:cs="Times New Roman"/>
          <w:sz w:val="28"/>
          <w:szCs w:val="28"/>
        </w:rPr>
        <w:t>, который вк</w:t>
      </w:r>
      <w:r w:rsidR="00796E65">
        <w:rPr>
          <w:rFonts w:ascii="Times New Roman" w:hAnsi="Times New Roman" w:cs="Times New Roman"/>
          <w:sz w:val="28"/>
          <w:szCs w:val="28"/>
        </w:rPr>
        <w:t xml:space="preserve">лючает описание </w:t>
      </w:r>
      <w:proofErr w:type="gramStart"/>
      <w:r w:rsidR="00796E6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F452CE" w:rsidRPr="00796E65" w:rsidRDefault="00492B4B" w:rsidP="00C95053">
      <w:pPr>
        <w:jc w:val="both"/>
        <w:rPr>
          <w:rFonts w:ascii="Times New Roman" w:hAnsi="Times New Roman" w:cs="Times New Roman"/>
          <w:sz w:val="28"/>
          <w:szCs w:val="28"/>
        </w:rPr>
      </w:pPr>
      <w:r w:rsidRPr="00796E65">
        <w:rPr>
          <w:rFonts w:ascii="Times New Roman" w:hAnsi="Times New Roman" w:cs="Times New Roman"/>
          <w:sz w:val="28"/>
          <w:szCs w:val="28"/>
        </w:rPr>
        <w:t>деятельности в соответствии с направлениями развития ребенка, представленными в пяти образовательных областях. Содержательная часть дополняется описанием технологий реализации образовательных областей, особенностей взаимодействия с семьями воспитанников;</w:t>
      </w:r>
    </w:p>
    <w:p w:rsidR="00492B4B" w:rsidRDefault="00492B4B" w:rsidP="00C950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раздел, который включает:</w:t>
      </w:r>
    </w:p>
    <w:p w:rsidR="00492B4B" w:rsidRDefault="00492B4B" w:rsidP="00C950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материально-технического обеспечения программы;</w:t>
      </w:r>
    </w:p>
    <w:p w:rsidR="00796E65" w:rsidRDefault="00492B4B" w:rsidP="00C950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методическими мате</w:t>
      </w:r>
      <w:r w:rsidR="00796E65">
        <w:rPr>
          <w:rFonts w:ascii="Times New Roman" w:hAnsi="Times New Roman" w:cs="Times New Roman"/>
          <w:sz w:val="28"/>
          <w:szCs w:val="28"/>
        </w:rPr>
        <w:t>риалами и средствами обучения и</w:t>
      </w:r>
    </w:p>
    <w:p w:rsidR="00492B4B" w:rsidRDefault="00492B4B" w:rsidP="00C95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воспитания;</w:t>
      </w:r>
    </w:p>
    <w:p w:rsidR="00796E65" w:rsidRDefault="00492B4B" w:rsidP="00C950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B6C">
        <w:rPr>
          <w:rFonts w:ascii="Times New Roman" w:hAnsi="Times New Roman" w:cs="Times New Roman"/>
          <w:sz w:val="28"/>
          <w:szCs w:val="28"/>
        </w:rPr>
        <w:t>особенности организации развива</w:t>
      </w:r>
      <w:r w:rsidR="00796E65">
        <w:rPr>
          <w:rFonts w:ascii="Times New Roman" w:hAnsi="Times New Roman" w:cs="Times New Roman"/>
          <w:sz w:val="28"/>
          <w:szCs w:val="28"/>
        </w:rPr>
        <w:t>ющей предметно-пространственной</w:t>
      </w:r>
    </w:p>
    <w:p w:rsidR="00492B4B" w:rsidRDefault="000D6B6C" w:rsidP="00C95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среды;</w:t>
      </w:r>
    </w:p>
    <w:p w:rsidR="00796E65" w:rsidRDefault="00796E65" w:rsidP="00C950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дня:</w:t>
      </w:r>
    </w:p>
    <w:p w:rsidR="00796E65" w:rsidRDefault="00796E65" w:rsidP="00C9505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традиционных событий, праздников, мероприятий,</w:t>
      </w:r>
    </w:p>
    <w:p w:rsidR="00796E65" w:rsidRPr="00492B4B" w:rsidRDefault="00796E65" w:rsidP="00C95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744A03" w:rsidRDefault="008646B4" w:rsidP="00744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92" w:rsidRPr="008646B4" w:rsidRDefault="000D6D92" w:rsidP="000D6D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A03" w:rsidRDefault="00744A03" w:rsidP="00744A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4A03" w:rsidSect="005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1951"/>
    <w:multiLevelType w:val="hybridMultilevel"/>
    <w:tmpl w:val="AF4C74C2"/>
    <w:lvl w:ilvl="0" w:tplc="B66AB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B4"/>
    <w:rsid w:val="00033883"/>
    <w:rsid w:val="000A5C93"/>
    <w:rsid w:val="000D6B6C"/>
    <w:rsid w:val="000D6D92"/>
    <w:rsid w:val="000E6752"/>
    <w:rsid w:val="00131330"/>
    <w:rsid w:val="0014113A"/>
    <w:rsid w:val="00164195"/>
    <w:rsid w:val="001F5DA0"/>
    <w:rsid w:val="002928F9"/>
    <w:rsid w:val="00395D85"/>
    <w:rsid w:val="00492B4B"/>
    <w:rsid w:val="004A0DE9"/>
    <w:rsid w:val="00560805"/>
    <w:rsid w:val="005A1BCF"/>
    <w:rsid w:val="005F7F97"/>
    <w:rsid w:val="006E1798"/>
    <w:rsid w:val="00744A03"/>
    <w:rsid w:val="00796E65"/>
    <w:rsid w:val="007C75BC"/>
    <w:rsid w:val="008646B4"/>
    <w:rsid w:val="008C4C44"/>
    <w:rsid w:val="00AF6B01"/>
    <w:rsid w:val="00C95053"/>
    <w:rsid w:val="00D86325"/>
    <w:rsid w:val="00E5687F"/>
    <w:rsid w:val="00F14656"/>
    <w:rsid w:val="00F4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2018-02-28T06:45:00Z</dcterms:created>
  <dcterms:modified xsi:type="dcterms:W3CDTF">2018-02-28T13:16:00Z</dcterms:modified>
</cp:coreProperties>
</file>